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E54" w:rsidRPr="001E5A89" w:rsidRDefault="00741E54" w:rsidP="001E5A89">
      <w:pPr>
        <w:pStyle w:val="Resimyazs21"/>
        <w:shd w:val="clear" w:color="auto" w:fill="auto"/>
        <w:spacing w:line="910" w:lineRule="exact"/>
        <w:jc w:val="center"/>
        <w:rPr>
          <w:rFonts w:ascii="Times New Roman" w:hAnsi="Times New Roman" w:cs="Times New Roman"/>
          <w:color w:val="C0504D"/>
          <w:sz w:val="72"/>
          <w:szCs w:val="72"/>
        </w:rPr>
      </w:pPr>
      <w:r w:rsidRPr="001E5A89">
        <w:rPr>
          <w:rStyle w:val="Resimyazs20"/>
          <w:rFonts w:ascii="Times New Roman" w:hAnsi="Times New Roman" w:cs="Times New Roman"/>
          <w:b/>
          <w:bCs/>
          <w:color w:val="C0504D"/>
          <w:sz w:val="72"/>
          <w:szCs w:val="72"/>
        </w:rPr>
        <w:t xml:space="preserve">İyi ki </w:t>
      </w:r>
      <w:r w:rsidRPr="001E5A89">
        <w:rPr>
          <w:rStyle w:val="Resimyazs2-1ptbolukbraklyor"/>
          <w:rFonts w:ascii="Times New Roman" w:hAnsi="Times New Roman" w:cs="Times New Roman"/>
          <w:b/>
          <w:bCs/>
          <w:color w:val="C0504D"/>
          <w:sz w:val="72"/>
          <w:szCs w:val="72"/>
        </w:rPr>
        <w:t>Var</w:t>
      </w:r>
    </w:p>
    <w:p w:rsidR="00741E54" w:rsidRPr="001E5A89" w:rsidRDefault="00741E54" w:rsidP="001E5A89">
      <w:pPr>
        <w:rPr>
          <w:rFonts w:ascii="Comic Sans MS" w:hAnsi="Comic Sans MS" w:cs="Comic Sans MS"/>
          <w:b/>
          <w:bCs/>
          <w:color w:val="4F81BD"/>
        </w:rPr>
      </w:pPr>
      <w:bookmarkStart w:id="0" w:name="bookmark0"/>
      <w:r w:rsidRPr="001E5A89">
        <w:rPr>
          <w:rFonts w:ascii="Comic Sans MS" w:hAnsi="Comic Sans MS" w:cs="Comic Sans MS"/>
          <w:b/>
          <w:bCs/>
          <w:color w:val="4F81BD"/>
        </w:rPr>
        <w:t>Teknolojik Ürünler</w:t>
      </w:r>
      <w:bookmarkEnd w:id="0"/>
    </w:p>
    <w:p w:rsidR="00741E54" w:rsidRPr="001E5A89" w:rsidRDefault="00741E54" w:rsidP="001E5A89">
      <w:r w:rsidRPr="001E5A89">
        <w:t>Teknoloji kullanılarak üretilen alet, makine vb. araçlara</w:t>
      </w:r>
      <w:r w:rsidRPr="001E5A89">
        <w:rPr>
          <w:b/>
          <w:bCs/>
        </w:rPr>
        <w:t xml:space="preserve"> teknolojik ürün</w:t>
      </w:r>
      <w:r w:rsidRPr="001E5A89">
        <w:t xml:space="preserve"> denir. Teknolojik ürünleri yaşamımızın neredeyse her alanında kullanmaktayız.</w:t>
      </w:r>
    </w:p>
    <w:p w:rsidR="00741E54" w:rsidRPr="001E5A89" w:rsidRDefault="00741E54" w:rsidP="001E5A89">
      <w:pPr>
        <w:rPr>
          <w:b/>
          <w:bCs/>
        </w:rPr>
      </w:pPr>
      <w:bookmarkStart w:id="1" w:name="bookmark2"/>
      <w:r w:rsidRPr="001E5A89">
        <w:rPr>
          <w:b/>
          <w:bCs/>
        </w:rPr>
        <w:t>Ulaşım</w:t>
      </w:r>
      <w:bookmarkEnd w:id="1"/>
    </w:p>
    <w:p w:rsidR="00741E54" w:rsidRPr="001E5A89" w:rsidRDefault="00741E54" w:rsidP="001E5A89">
      <w:r w:rsidRPr="001E5A89">
        <w:t>Uçak, tren, otomobil gibi ulaşım</w:t>
      </w:r>
      <w:r>
        <w:t xml:space="preserve"> </w:t>
      </w:r>
      <w:r w:rsidRPr="001E5A89">
        <w:t>araçları bizlere daha kısa sürede ve daha</w:t>
      </w:r>
      <w:r>
        <w:t xml:space="preserve"> </w:t>
      </w:r>
      <w:r w:rsidRPr="001E5A89">
        <w:t>güvenli şekilde ulaşım imkânı sağlar.</w:t>
      </w:r>
    </w:p>
    <w:p w:rsidR="00741E54" w:rsidRPr="001E5A89" w:rsidRDefault="00741E54" w:rsidP="001E5A89">
      <w:pPr>
        <w:rPr>
          <w:b/>
          <w:bCs/>
        </w:rPr>
      </w:pPr>
      <w:bookmarkStart w:id="2" w:name="bookmark1"/>
      <w:r w:rsidRPr="001E5A89">
        <w:rPr>
          <w:b/>
          <w:bCs/>
        </w:rPr>
        <w:t>Sağlık</w:t>
      </w:r>
      <w:bookmarkEnd w:id="2"/>
    </w:p>
    <w:p w:rsidR="00741E54" w:rsidRPr="001E5A89" w:rsidRDefault="00741E54" w:rsidP="001E5A89">
      <w:r w:rsidRPr="001E5A89">
        <w:t>Teknolojik ürünlerin sağlık alanında kullanılması, hastalara kısa sürede tanı ve tedavi imkânı sunmaktadır.</w:t>
      </w:r>
    </w:p>
    <w:p w:rsidR="00741E54" w:rsidRPr="001E5A89" w:rsidRDefault="00741E54" w:rsidP="001E5A89">
      <w:pPr>
        <w:rPr>
          <w:b/>
          <w:bCs/>
        </w:rPr>
      </w:pPr>
      <w:bookmarkStart w:id="3" w:name="bookmark3"/>
      <w:r w:rsidRPr="001E5A89">
        <w:rPr>
          <w:b/>
          <w:bCs/>
        </w:rPr>
        <w:t>Eğitim</w:t>
      </w:r>
      <w:bookmarkEnd w:id="3"/>
    </w:p>
    <w:p w:rsidR="00741E54" w:rsidRPr="001E5A89" w:rsidRDefault="00741E54" w:rsidP="001E5A89">
      <w:r w:rsidRPr="001E5A89">
        <w:t>Eğitim alanında kullanılan teknolojik</w:t>
      </w:r>
      <w:r>
        <w:t xml:space="preserve"> </w:t>
      </w:r>
      <w:r w:rsidRPr="001E5A89">
        <w:t>ürünler, bilginin eğitim ortamına daha kolay</w:t>
      </w:r>
      <w:r>
        <w:t xml:space="preserve"> </w:t>
      </w:r>
      <w:r w:rsidRPr="001E5A89">
        <w:t>aktarılmasını sağlar.</w:t>
      </w:r>
    </w:p>
    <w:p w:rsidR="00741E54" w:rsidRPr="001E5A89" w:rsidRDefault="00741E54" w:rsidP="001E5A89">
      <w:pPr>
        <w:rPr>
          <w:b/>
          <w:bCs/>
        </w:rPr>
      </w:pPr>
      <w:bookmarkStart w:id="4" w:name="bookmark4"/>
      <w:r w:rsidRPr="001E5A89">
        <w:rPr>
          <w:b/>
          <w:bCs/>
        </w:rPr>
        <w:t>Ev Ürünleri</w:t>
      </w:r>
      <w:bookmarkEnd w:id="4"/>
    </w:p>
    <w:p w:rsidR="00741E54" w:rsidRDefault="00741E54" w:rsidP="001E5A89">
      <w:r w:rsidRPr="001E5A89">
        <w:t>Teknolojik ev ürünleri zamandan ve emekten tasarruf edilmesini, işlerin daha kolay yapılmasını sağlar</w:t>
      </w:r>
    </w:p>
    <w:p w:rsidR="00741E54" w:rsidRPr="001E5A89" w:rsidRDefault="00741E54" w:rsidP="001E5A89">
      <w:pPr>
        <w:rPr>
          <w:b/>
          <w:bCs/>
        </w:rPr>
      </w:pPr>
      <w:bookmarkStart w:id="5" w:name="bookmark5"/>
      <w:r w:rsidRPr="001E5A89">
        <w:rPr>
          <w:b/>
          <w:bCs/>
        </w:rPr>
        <w:t>İletişim</w:t>
      </w:r>
      <w:bookmarkEnd w:id="5"/>
    </w:p>
    <w:p w:rsidR="00741E54" w:rsidRPr="001E5A89" w:rsidRDefault="00741E54" w:rsidP="001E5A89">
      <w:r w:rsidRPr="001E5A89">
        <w:t>Teknolojik ürünler, daha çabuk ve daha kolay haber alma ve iletişim kurma imkânı sağlar.</w:t>
      </w:r>
    </w:p>
    <w:p w:rsidR="00741E54" w:rsidRPr="001E5A89" w:rsidRDefault="00741E54" w:rsidP="001E5A89">
      <w:pPr>
        <w:rPr>
          <w:b/>
          <w:bCs/>
        </w:rPr>
      </w:pPr>
      <w:bookmarkStart w:id="6" w:name="bookmark6"/>
      <w:r w:rsidRPr="001E5A89">
        <w:rPr>
          <w:b/>
          <w:bCs/>
        </w:rPr>
        <w:t>Üretim</w:t>
      </w:r>
      <w:bookmarkEnd w:id="6"/>
    </w:p>
    <w:p w:rsidR="00741E54" w:rsidRDefault="00741E54" w:rsidP="001E5A89">
      <w:r w:rsidRPr="001E5A89">
        <w:t>Üretim alanında teknolojik araçların kullanılması ürünlerin daha kolay üretilmesini sağlar.</w:t>
      </w:r>
    </w:p>
    <w:p w:rsidR="00741E54" w:rsidRPr="001E5A89" w:rsidRDefault="00741E54" w:rsidP="001E5A89">
      <w:r w:rsidRPr="001E5A89">
        <w:t>Teknolojik ürünler hayatımıza kolaylık sağlamaktadır. Ancak onları kullanırken her zaman dikkatli olmalıyız.</w:t>
      </w:r>
    </w:p>
    <w:p w:rsidR="00741E54" w:rsidRPr="001E5A89" w:rsidRDefault="00741E54" w:rsidP="001E5A89">
      <w:pPr>
        <w:rPr>
          <w:rFonts w:ascii="Comic Sans MS" w:hAnsi="Comic Sans MS" w:cs="Comic Sans MS"/>
          <w:b/>
          <w:bCs/>
          <w:color w:val="4F81BD"/>
        </w:rPr>
      </w:pPr>
      <w:bookmarkStart w:id="7" w:name="bookmark7"/>
      <w:r w:rsidRPr="001E5A89">
        <w:rPr>
          <w:rFonts w:ascii="Comic Sans MS" w:hAnsi="Comic Sans MS" w:cs="Comic Sans MS"/>
          <w:b/>
          <w:bCs/>
          <w:color w:val="4F81BD"/>
        </w:rPr>
        <w:t>Zamanı Ölçme</w:t>
      </w:r>
      <w:bookmarkEnd w:id="7"/>
    </w:p>
    <w:p w:rsidR="00741E54" w:rsidRPr="001E5A89" w:rsidRDefault="00741E54" w:rsidP="001E5A89">
      <w:r w:rsidRPr="001E5A89">
        <w:t>İnsanlar, bir eylemin, olayın ne kadar sürdüğünü belirlemek için uğraşmıştır. Araştırmalar yapmış, çeşitli yöntemler geliştirmişlerdir. Bu yöntemlerden bazıları şunlardır:</w:t>
      </w:r>
    </w:p>
    <w:p w:rsidR="00741E54" w:rsidRPr="001E5A89" w:rsidRDefault="00741E54" w:rsidP="001E5A89">
      <w:r w:rsidRPr="001E5A89">
        <w:rPr>
          <w:b/>
          <w:bCs/>
        </w:rPr>
        <w:t>Güneş Saatleri:</w:t>
      </w:r>
      <w:r w:rsidRPr="001E5A89">
        <w:t xml:space="preserve"> Zamanı ölçme ile ilgili ilk çabalar güneş saatiyle başlamıştır. Bu ilk saatler, yüzyıllar boyunca zamanın ölçülmesi için kullanılan en yaygın araçlar olmuşlardır. Güneş saatleri, özel olarak hazırlanmış bir milin gölgesinin, Güneş'in görünen hareketine uygun olarak yine özel olarak hazırlanmış mermer, taş veya madenî bir zemin (kadran) üzerindeki hareketine göre zamanın ölçülmesine yarayan araçlardır. Saat, Güneş'in oluşturduğu gölgeyi ölçmekteydi. Bu nedenle güneş saatleri ancak bol güneşli ülkelerde ve gündüzleri kullanılabiliyordu.</w:t>
      </w:r>
    </w:p>
    <w:p w:rsidR="00741E54" w:rsidRPr="001E5A89" w:rsidRDefault="00741E54" w:rsidP="001E5A89">
      <w:r w:rsidRPr="001E5A89">
        <w:rPr>
          <w:b/>
          <w:bCs/>
        </w:rPr>
        <w:t>Su Saatleri:</w:t>
      </w:r>
      <w:r w:rsidRPr="001E5A89">
        <w:t xml:space="preserve"> Güneş saatleri kadar eskiye dayanan, ancak tam zamanı bilinmese de ilk tipleri Mısır'da bulunan su saatleri, dibinde delik olan bir kovanın boşalması ve dolmasıyla zamanı gösterir. Güneş saatleri belirli bir zamanı gösterirken, su saatleri ne kadar zaman geçtiğini de gösteriyordu. Bu nedenle su saatinin icadı zaman ölçümünün gerçek başlangıcı sayılabilir.</w:t>
      </w:r>
    </w:p>
    <w:p w:rsidR="00741E54" w:rsidRPr="001E5A89" w:rsidRDefault="00741E54" w:rsidP="001E5A89">
      <w:r w:rsidRPr="001E5A89">
        <w:t>Su saatleri sade olmalarına rağmen sorunluydular. Soğuk bölgelerde suyun akışkanlığının azalması, deliğin tıkanması, suyun sabit olmaması gibi sorunlar vardı. Buna rağmen su saatleri yüzyıllarca kullanılmıştır.</w:t>
      </w:r>
    </w:p>
    <w:p w:rsidR="00741E54" w:rsidRPr="001E5A89" w:rsidRDefault="00741E54" w:rsidP="001E5A89">
      <w:r w:rsidRPr="001E5A89">
        <w:rPr>
          <w:b/>
          <w:bCs/>
        </w:rPr>
        <w:t>Kum Saatleri:</w:t>
      </w:r>
      <w:r w:rsidRPr="001E5A89">
        <w:t xml:space="preserve"> Kum saatleri, zamanın geleneksel sembolüdür. Saatin ilk tasarımı olan yumurta biçiminde cam kaptan akan kum yüzyıllar boyunca sabit kalmıştır. Saatlerde kumun yanı sıra bazen pudra hâline getirilmiş yumurta kabuğu, cıva ya da ince toz siyah mermer de kullanılmıştır. Camcılık becerisi geliştikçe, kumun doldurulduğu ağız da eritilerek kapatılmış, kumun nemlenerek akışının zorlaşmasının önüne geçilmiştir.</w:t>
      </w:r>
    </w:p>
    <w:p w:rsidR="00741E54" w:rsidRPr="001E5A89" w:rsidRDefault="00741E54" w:rsidP="001E5A89">
      <w:r w:rsidRPr="001E5A89">
        <w:t>insanlar, zaman kavramını fark ederek çok eski çağlardan beri, zamanı öğrenmek için çeşitli takvimler yaptılar. Bunun için gökyüzünü ve doğa olaylarını izlediler. Devamlı aynı zaman içerisinde gerçekleşen olayları araştırdılar. Örneğin; yıldızların, Ay'ın, Güneş'in ve Dünya'nın hareketlerini izlediler. Bu hareketlerin sürelerinin değişmediğini gördüler. Gözlenen zamanlar ve belirli sürelerle tekrarlanan gelişmeler gün, ay, yıl gibi zaman birimlerinin ortaya çıkmasına neden oldu.</w:t>
      </w:r>
    </w:p>
    <w:p w:rsidR="00741E54" w:rsidRPr="001E5A89" w:rsidRDefault="00741E54" w:rsidP="001E5A89">
      <w:r w:rsidRPr="001E5A89">
        <w:rPr>
          <w:b/>
          <w:bCs/>
        </w:rPr>
        <w:t>Mekanik Saatler:</w:t>
      </w:r>
      <w:r w:rsidRPr="001E5A89">
        <w:t xml:space="preserve"> Bu tür saatlerdeki mekanizma ağırlığın asılı olduğu ipi ya da zinciri kısa aralıklarla tutan ve bırakan bir düzendir. Bu düzen tüm modern saatlerin de ortak özelliğidir.</w:t>
      </w:r>
    </w:p>
    <w:p w:rsidR="00741E54" w:rsidRPr="001E5A89" w:rsidRDefault="00741E54" w:rsidP="001E5A89">
      <w:r w:rsidRPr="001E5A89">
        <w:t>Eski Mezopotamya, Mısır, Çin uygarlıklarında insanların kendilerine özgü takvimler geliştirdikleri bilinmektedir.</w:t>
      </w:r>
    </w:p>
    <w:p w:rsidR="00741E54" w:rsidRPr="001E5A89" w:rsidRDefault="00741E54" w:rsidP="001E5A89">
      <w:r w:rsidRPr="001E5A89">
        <w:t>Miladi ve hicri takvim bugüne kadar kullanılan takvimlerin en önemlilerindendir.</w:t>
      </w:r>
    </w:p>
    <w:p w:rsidR="00741E54" w:rsidRPr="001E5A89" w:rsidRDefault="00741E54" w:rsidP="001E5A89">
      <w:r w:rsidRPr="001E5A89">
        <w:rPr>
          <w:b/>
          <w:bCs/>
        </w:rPr>
        <w:t>Miladi Takvim:</w:t>
      </w:r>
      <w:r w:rsidRPr="001E5A89">
        <w:t xml:space="preserve"> Günümüzde en çok kullanılan takvimdir. Milat, doğum anlamına gelir. Bu takvimde Hz. isa'nın doğumundan 7 gün sonraki 1 Ocak günü başlangıç olarak kabul edilir. Miladi takvimde Güneş yılı esas alınır. Güneş yılı, Dünya'nın Güneş etrafında bir tam dönüşü için geçen süredir. Bu süre, 365 gün 6 saattir.</w:t>
      </w:r>
    </w:p>
    <w:p w:rsidR="00741E54" w:rsidRPr="001E5A89" w:rsidRDefault="00741E54" w:rsidP="001E5A89">
      <w:r w:rsidRPr="001E5A89">
        <w:t>Yurdumuzda 1 Ocak 1926'dan itibaren miladi takvim kullanılmaya başlanmıştır.</w:t>
      </w:r>
    </w:p>
    <w:p w:rsidR="00741E54" w:rsidRPr="001E5A89" w:rsidRDefault="00741E54" w:rsidP="001E5A89">
      <w:r w:rsidRPr="001E5A89">
        <w:t>Miladi takvimde her yıl artan 6 saat 4 yılda bir gün olur. Bu bir gün şubat ayına eklenir. Şubat ayı o yıl 29 gün olur. Böyle yıllara</w:t>
      </w:r>
      <w:r w:rsidRPr="001E5A89">
        <w:rPr>
          <w:b/>
          <w:bCs/>
        </w:rPr>
        <w:t xml:space="preserve"> artık yıl</w:t>
      </w:r>
      <w:r w:rsidRPr="001E5A89">
        <w:t xml:space="preserve"> denir. Artık yıllar 366 gündür</w:t>
      </w:r>
    </w:p>
    <w:p w:rsidR="00741E54" w:rsidRPr="001E5A89" w:rsidRDefault="00741E54" w:rsidP="001E5A89">
      <w:r w:rsidRPr="001E5A89">
        <w:rPr>
          <w:b/>
          <w:bCs/>
        </w:rPr>
        <w:t>Hicri Takvim:</w:t>
      </w:r>
      <w:r w:rsidRPr="001E5A89">
        <w:t xml:space="preserve"> Hz. Muhammed'in Mekke'den Medine'ye göç ettiği gün bu takvimin başlangıcı olarak kabul edilmiştir. Bu takvimde de bir yıl 12 aydır. Ancak ay yılı kullanılır. Ay yılı, Ay'ın Dünya çevresinde 12 kez dönmesi için geçen zamandır. Hicri takvimde aylar 29 ile 30 gündür.</w:t>
      </w:r>
    </w:p>
    <w:p w:rsidR="00741E54" w:rsidRPr="001E5A89" w:rsidRDefault="00741E54" w:rsidP="001E5A89">
      <w:pPr>
        <w:rPr>
          <w:b/>
          <w:bCs/>
        </w:rPr>
      </w:pPr>
      <w:r w:rsidRPr="001E5A89">
        <w:rPr>
          <w:b/>
          <w:bCs/>
        </w:rPr>
        <w:t>Bunları Biliyor</w:t>
      </w:r>
      <w:r>
        <w:rPr>
          <w:b/>
          <w:bCs/>
        </w:rPr>
        <w:t xml:space="preserve"> </w:t>
      </w:r>
      <w:bookmarkStart w:id="8" w:name="bookmark8"/>
      <w:r w:rsidRPr="001E5A89">
        <w:rPr>
          <w:b/>
          <w:bCs/>
        </w:rPr>
        <w:t>musunuz?</w:t>
      </w:r>
      <w:bookmarkEnd w:id="8"/>
    </w:p>
    <w:p w:rsidR="00741E54" w:rsidRPr="001E5A89" w:rsidRDefault="00741E54" w:rsidP="001E5A89">
      <w:r w:rsidRPr="001E5A89">
        <w:t>Türkler tarih boyunca,</w:t>
      </w:r>
    </w:p>
    <w:p w:rsidR="00741E54" w:rsidRPr="001E5A89" w:rsidRDefault="00741E54" w:rsidP="001E5A89">
      <w:pPr>
        <w:numPr>
          <w:ilvl w:val="0"/>
          <w:numId w:val="1"/>
        </w:numPr>
      </w:pPr>
      <w:r w:rsidRPr="001E5A89">
        <w:t>On iki hayvanlı takvim</w:t>
      </w:r>
    </w:p>
    <w:p w:rsidR="00741E54" w:rsidRPr="001E5A89" w:rsidRDefault="00741E54" w:rsidP="001E5A89">
      <w:pPr>
        <w:numPr>
          <w:ilvl w:val="0"/>
          <w:numId w:val="1"/>
        </w:numPr>
      </w:pPr>
      <w:r w:rsidRPr="001E5A89">
        <w:t>Celali takvim</w:t>
      </w:r>
    </w:p>
    <w:p w:rsidR="00741E54" w:rsidRPr="001E5A89" w:rsidRDefault="00741E54" w:rsidP="001E5A89">
      <w:pPr>
        <w:numPr>
          <w:ilvl w:val="0"/>
          <w:numId w:val="1"/>
        </w:numPr>
      </w:pPr>
      <w:r w:rsidRPr="001E5A89">
        <w:t>Rumi takvim</w:t>
      </w:r>
    </w:p>
    <w:p w:rsidR="00741E54" w:rsidRPr="001E5A89" w:rsidRDefault="00741E54" w:rsidP="001E5A89">
      <w:pPr>
        <w:numPr>
          <w:ilvl w:val="0"/>
          <w:numId w:val="1"/>
        </w:numPr>
      </w:pPr>
      <w:r w:rsidRPr="001E5A89">
        <w:t>Hicri takvim</w:t>
      </w:r>
    </w:p>
    <w:p w:rsidR="00741E54" w:rsidRPr="001E5A89" w:rsidRDefault="00741E54" w:rsidP="001E5A89">
      <w:pPr>
        <w:numPr>
          <w:ilvl w:val="0"/>
          <w:numId w:val="1"/>
        </w:numPr>
      </w:pPr>
      <w:r w:rsidRPr="001E5A89">
        <w:t>Miladi takvim</w:t>
      </w:r>
      <w:r>
        <w:t xml:space="preserve">    </w:t>
      </w:r>
      <w:r w:rsidRPr="001E5A89">
        <w:t>kullanmışlardır.</w:t>
      </w:r>
    </w:p>
    <w:p w:rsidR="00741E54" w:rsidRDefault="00741E54" w:rsidP="001E5A89">
      <w:r w:rsidRPr="001E5A89">
        <w:t xml:space="preserve">Takvimi ilk kez </w:t>
      </w:r>
      <w:r w:rsidRPr="001E5A89">
        <w:rPr>
          <w:b/>
          <w:bCs/>
        </w:rPr>
        <w:t>Sümerler</w:t>
      </w:r>
      <w:r>
        <w:t xml:space="preserve"> </w:t>
      </w:r>
      <w:r w:rsidRPr="001E5A89">
        <w:t>kullanmışlardır.</w:t>
      </w:r>
    </w:p>
    <w:p w:rsidR="00741E54" w:rsidRDefault="00741E54" w:rsidP="001E5A89"/>
    <w:p w:rsidR="00741E54" w:rsidRDefault="00741E54" w:rsidP="001E5A89"/>
    <w:p w:rsidR="00741E54" w:rsidRDefault="00741E54" w:rsidP="001E5A89"/>
    <w:p w:rsidR="00741E54" w:rsidRDefault="00741E54" w:rsidP="001E5A89"/>
    <w:p w:rsidR="00741E54" w:rsidRPr="001E5A89" w:rsidRDefault="00741E54" w:rsidP="001E5A89">
      <w:pPr>
        <w:rPr>
          <w:rFonts w:ascii="Comic Sans MS" w:hAnsi="Comic Sans MS" w:cs="Comic Sans MS"/>
          <w:b/>
          <w:bCs/>
          <w:color w:val="4F81BD"/>
        </w:rPr>
      </w:pPr>
      <w:r w:rsidRPr="001E5A89">
        <w:rPr>
          <w:rFonts w:ascii="Comic Sans MS" w:hAnsi="Comic Sans MS" w:cs="Comic Sans MS"/>
          <w:b/>
          <w:bCs/>
          <w:color w:val="4F81BD"/>
        </w:rPr>
        <w:t>Teknolojik Ürünler ve Yaşamımız</w:t>
      </w:r>
    </w:p>
    <w:p w:rsidR="00741E54" w:rsidRPr="001E5A89" w:rsidRDefault="00741E54" w:rsidP="001E5A89">
      <w:r w:rsidRPr="001E5A89">
        <w:t>Son 45-50 yıldır insanlığın hizmetinde olan bilgisayar, artık hayatımızın vazgeçilmez bir parçası olmuştur. Bankalardan kartlarla para çekebilmemiz, elektronik bilgi-işlemle, telefonlarla kaliteli görüşme yapabilmemiz ve burada sayamadığımız daha birçok kolaylık hep bilgisayar sayesinde hayatımıza girmiştir.</w:t>
      </w:r>
    </w:p>
    <w:p w:rsidR="00741E54" w:rsidRPr="001E5A89" w:rsidRDefault="00741E54" w:rsidP="001E5A89">
      <w:r w:rsidRPr="001E5A89">
        <w:t>ilk bilgisayar, askerî uygulamalarda kullanılmak üzere 1940'larda Pensilvanya Üniversitesinde üretildi. 18.000 adet elektronik tüp kullanılarak yapılan ilk elektronik bilgisayar 30 ton ağırlığında, 167 m</w:t>
      </w:r>
      <w:r w:rsidRPr="001E5A89">
        <w:rPr>
          <w:vertAlign w:val="superscript"/>
        </w:rPr>
        <w:t>2</w:t>
      </w:r>
      <w:r w:rsidRPr="001E5A89">
        <w:t xml:space="preserve"> büyüklüğündeydi. Saniyede 5000 toplama işlemi yapabiliyor fakat aşırı ısınma sebebiyle birkaç dakika içinde arızalanıyordu.</w:t>
      </w:r>
    </w:p>
    <w:p w:rsidR="00741E54" w:rsidRPr="001E5A89" w:rsidRDefault="00741E54" w:rsidP="001E5A89">
      <w:r w:rsidRPr="001E5A89">
        <w:t>Zamanla boyutları küçülen bilgisayarın gelişen teknolojiyle beraber fiyatı da düştü. 1975 yılında üniversite ve büyük şirketler dışında kullanılabilecek kadar ucuzlamıştır.</w:t>
      </w:r>
    </w:p>
    <w:p w:rsidR="00741E54" w:rsidRPr="001E5A89" w:rsidRDefault="00741E54" w:rsidP="001E5A89">
      <w:r w:rsidRPr="001E5A89">
        <w:t>1977 yılında ilk kez piyasaya çıkan Apple bilgisayarları ise bir evin garajında iki arkadaş tarafından üretilmiştir. Ekran olarak televizyon kullanılmasına rağmen Apple'ın bir klavyesi vardı. Artık herkesin sahibi olabileceği kişisel bilgisayarlar (PC-Personel Computer) dönemi başlamış oldu. Şimdi ise uygun fiyatlarla hemen hemen her evde bilgisayar görmekteyiz. Bilgisayarlar yaşamımızın bir parçası hâline gelmiştir.</w:t>
      </w:r>
    </w:p>
    <w:p w:rsidR="00741E54" w:rsidRPr="001E5A89" w:rsidRDefault="00741E54" w:rsidP="001E5A89">
      <w:pPr>
        <w:rPr>
          <w:b/>
          <w:bCs/>
        </w:rPr>
      </w:pPr>
      <w:r w:rsidRPr="001E5A89">
        <w:rPr>
          <w:b/>
          <w:bCs/>
        </w:rPr>
        <w:t>Bir Ürün Tasarlarken</w:t>
      </w:r>
    </w:p>
    <w:p w:rsidR="00741E54" w:rsidRPr="001E5A89" w:rsidRDefault="00741E54" w:rsidP="001E5A89">
      <w:r w:rsidRPr="001E5A89">
        <w:t>Birçok icat, insanların ihtiyaçlarından ortaya çıkmıştır. Teknolojik ürünlerdeki gelişmelerin nedeni de ihtiyaçlardır. Siz de ihtiyaçları düşünerek yaşamımızı kolaylaştıracak bir ürün tasarlayabilirsiniz.</w:t>
      </w:r>
    </w:p>
    <w:p w:rsidR="00741E54" w:rsidRPr="001E5A89" w:rsidRDefault="00741E54" w:rsidP="001E5A89">
      <w:r w:rsidRPr="001E5A89">
        <w:t>Ürün tasarlarken aşağıdaki aşamaları izleyebilirsiniz.</w:t>
      </w:r>
    </w:p>
    <w:p w:rsidR="00741E54" w:rsidRPr="001E5A89" w:rsidRDefault="00741E54" w:rsidP="001E5A89">
      <w:pPr>
        <w:numPr>
          <w:ilvl w:val="1"/>
          <w:numId w:val="1"/>
        </w:numPr>
      </w:pPr>
      <w:r w:rsidRPr="001E5A89">
        <w:t>Hangi ihtiyaca yönelik ürün tasarlayacağınıza karar verin.</w:t>
      </w:r>
    </w:p>
    <w:p w:rsidR="00741E54" w:rsidRPr="001E5A89" w:rsidRDefault="00741E54" w:rsidP="001E5A89">
      <w:pPr>
        <w:numPr>
          <w:ilvl w:val="1"/>
          <w:numId w:val="1"/>
        </w:numPr>
      </w:pPr>
      <w:r w:rsidRPr="001E5A89">
        <w:t>Yararlanacağınız kaynakları belirleyin, bilgi toplayın.</w:t>
      </w:r>
    </w:p>
    <w:p w:rsidR="00741E54" w:rsidRPr="001E5A89" w:rsidRDefault="00741E54" w:rsidP="001E5A89">
      <w:pPr>
        <w:numPr>
          <w:ilvl w:val="1"/>
          <w:numId w:val="1"/>
        </w:numPr>
      </w:pPr>
      <w:r w:rsidRPr="001E5A89">
        <w:t>Kullanacağınız malzemeleri belirleyin, temin edin.</w:t>
      </w:r>
    </w:p>
    <w:p w:rsidR="00741E54" w:rsidRPr="001E5A89" w:rsidRDefault="00741E54" w:rsidP="001E5A89">
      <w:pPr>
        <w:numPr>
          <w:ilvl w:val="1"/>
          <w:numId w:val="1"/>
        </w:numPr>
      </w:pPr>
      <w:r w:rsidRPr="001E5A89">
        <w:t>Projenizi yapmak için kendinize bir çalışma planı hazırlayın.</w:t>
      </w:r>
    </w:p>
    <w:p w:rsidR="00741E54" w:rsidRPr="001E5A89" w:rsidRDefault="00741E54" w:rsidP="001E5A89">
      <w:pPr>
        <w:numPr>
          <w:ilvl w:val="1"/>
          <w:numId w:val="1"/>
        </w:numPr>
      </w:pPr>
      <w:r w:rsidRPr="001E5A89">
        <w:t>Projeniz süresince öğretmeninizle ya da büyüklerinizle görüşün.</w:t>
      </w:r>
    </w:p>
    <w:p w:rsidR="00741E54" w:rsidRPr="001E5A89" w:rsidRDefault="00741E54" w:rsidP="001E5A89">
      <w:pPr>
        <w:numPr>
          <w:ilvl w:val="1"/>
          <w:numId w:val="1"/>
        </w:numPr>
      </w:pPr>
      <w:r w:rsidRPr="001E5A89">
        <w:t>Projenizi hazırlayın, proje raporunuzu oluşturun.</w:t>
      </w:r>
    </w:p>
    <w:p w:rsidR="00741E54" w:rsidRPr="001E5A89" w:rsidRDefault="00741E54" w:rsidP="001E5A89">
      <w:pPr>
        <w:numPr>
          <w:ilvl w:val="1"/>
          <w:numId w:val="1"/>
        </w:numPr>
      </w:pPr>
      <w:r w:rsidRPr="001E5A89">
        <w:t>Projenizi öğretmen ve arkadaşlarınıza sunmadan önce denemeler yapın.</w:t>
      </w:r>
    </w:p>
    <w:p w:rsidR="00741E54" w:rsidRDefault="00741E54" w:rsidP="001E5A89">
      <w:pPr>
        <w:rPr>
          <w:rFonts w:ascii="Comic Sans MS" w:hAnsi="Comic Sans MS" w:cs="Comic Sans MS"/>
          <w:b/>
          <w:bCs/>
          <w:color w:val="4F81BD"/>
        </w:rPr>
      </w:pPr>
    </w:p>
    <w:p w:rsidR="00741E54" w:rsidRDefault="00741E54" w:rsidP="001E5A89">
      <w:pPr>
        <w:rPr>
          <w:rFonts w:ascii="Comic Sans MS" w:hAnsi="Comic Sans MS" w:cs="Comic Sans MS"/>
          <w:b/>
          <w:bCs/>
          <w:color w:val="4F81BD"/>
        </w:rPr>
      </w:pPr>
    </w:p>
    <w:p w:rsidR="00741E54" w:rsidRPr="001E5A89" w:rsidRDefault="00741E54" w:rsidP="001E5A89">
      <w:pPr>
        <w:rPr>
          <w:rFonts w:ascii="Comic Sans MS" w:hAnsi="Comic Sans MS" w:cs="Comic Sans MS"/>
          <w:b/>
          <w:bCs/>
          <w:color w:val="4F81BD"/>
        </w:rPr>
      </w:pPr>
      <w:r w:rsidRPr="001E5A89">
        <w:rPr>
          <w:rFonts w:ascii="Comic Sans MS" w:hAnsi="Comic Sans MS" w:cs="Comic Sans MS"/>
          <w:b/>
          <w:bCs/>
          <w:color w:val="4F81BD"/>
        </w:rPr>
        <w:t>Teknolojik Ürünler ve Bizler</w:t>
      </w:r>
    </w:p>
    <w:p w:rsidR="00741E54" w:rsidRPr="001E5A89" w:rsidRDefault="00741E54" w:rsidP="001E5A89">
      <w:r w:rsidRPr="001E5A89">
        <w:t>Teknolojik ürünleri yaşamımızı kolaylaştırmak için kullanırız. Bize emek ve zaman kazandırırlar. Örneğin; bilgisayar, internet sayesinde aradığımız bilgilere kısa sürede ulaşabiliyoruz. Ancak teknolojik ürünlerin yararlarının yanı sıra zararları da vardır. Ürünlerin zararlarından korunmak için neler yapılmalıdır? işte bunlardan bazıları:</w:t>
      </w:r>
    </w:p>
    <w:p w:rsidR="00741E54" w:rsidRPr="001E5A89" w:rsidRDefault="00741E54" w:rsidP="001E5A89">
      <w:pPr>
        <w:numPr>
          <w:ilvl w:val="0"/>
          <w:numId w:val="1"/>
        </w:numPr>
      </w:pPr>
      <w:r w:rsidRPr="001E5A89">
        <w:t>Televizyon yakın mesafeden izlenmemelidir.</w:t>
      </w:r>
    </w:p>
    <w:p w:rsidR="00741E54" w:rsidRPr="001E5A89" w:rsidRDefault="00741E54" w:rsidP="001E5A89">
      <w:pPr>
        <w:numPr>
          <w:ilvl w:val="0"/>
          <w:numId w:val="1"/>
        </w:numPr>
      </w:pPr>
      <w:r w:rsidRPr="001E5A89">
        <w:t>Cep telefonları kullanılmadığı zaman kapatılmalıdır. Toplu taşıma araçlarında "Lütfen cep telefonlarınızı kapalı tutunuz." uyarısına uyulmalıdır.</w:t>
      </w:r>
    </w:p>
    <w:p w:rsidR="00741E54" w:rsidRPr="001E5A89" w:rsidRDefault="00741E54" w:rsidP="001E5A89">
      <w:pPr>
        <w:numPr>
          <w:ilvl w:val="0"/>
          <w:numId w:val="1"/>
        </w:numPr>
      </w:pPr>
      <w:r w:rsidRPr="001E5A89">
        <w:t>Elektrikli aletler kullanılırken ıslak mekânlarla temas etmeyin.</w:t>
      </w:r>
    </w:p>
    <w:p w:rsidR="00741E54" w:rsidRPr="001E5A89" w:rsidRDefault="00741E54" w:rsidP="001E5A89">
      <w:pPr>
        <w:numPr>
          <w:ilvl w:val="0"/>
          <w:numId w:val="1"/>
        </w:numPr>
      </w:pPr>
      <w:r w:rsidRPr="001E5A89">
        <w:t>Radyo, elektrikli saat gibi araçları mümkünse pilli kullanın.</w:t>
      </w:r>
    </w:p>
    <w:p w:rsidR="00741E54" w:rsidRPr="001E5A89" w:rsidRDefault="00741E54" w:rsidP="001E5A89">
      <w:bookmarkStart w:id="9" w:name="_GoBack"/>
      <w:bookmarkEnd w:id="9"/>
    </w:p>
    <w:p w:rsidR="00741E54" w:rsidRPr="001E5A89" w:rsidRDefault="00741E54" w:rsidP="001E5A89"/>
    <w:p w:rsidR="00741E54" w:rsidRPr="001E5A89" w:rsidRDefault="00741E54" w:rsidP="001E5A89"/>
    <w:p w:rsidR="00741E54" w:rsidRDefault="00741E54" w:rsidP="001E5A89"/>
    <w:sectPr w:rsidR="00741E54" w:rsidSect="00447079">
      <w:pgSz w:w="11906" w:h="16838"/>
      <w:pgMar w:top="360" w:right="1417" w:bottom="71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2"/>
        <w:w w:val="100"/>
        <w:position w:val="0"/>
        <w:sz w:val="20"/>
        <w:szCs w:val="20"/>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62B1"/>
    <w:rsid w:val="00004887"/>
    <w:rsid w:val="000435AC"/>
    <w:rsid w:val="000C6B11"/>
    <w:rsid w:val="00121E86"/>
    <w:rsid w:val="0012639C"/>
    <w:rsid w:val="001E5A89"/>
    <w:rsid w:val="00201335"/>
    <w:rsid w:val="00211E6F"/>
    <w:rsid w:val="0025002A"/>
    <w:rsid w:val="00281290"/>
    <w:rsid w:val="00293B89"/>
    <w:rsid w:val="002B04D9"/>
    <w:rsid w:val="002B15FA"/>
    <w:rsid w:val="0030553B"/>
    <w:rsid w:val="00430073"/>
    <w:rsid w:val="00447079"/>
    <w:rsid w:val="004A424D"/>
    <w:rsid w:val="00505657"/>
    <w:rsid w:val="005A3440"/>
    <w:rsid w:val="00652D3D"/>
    <w:rsid w:val="006662B1"/>
    <w:rsid w:val="006705D0"/>
    <w:rsid w:val="00702FFE"/>
    <w:rsid w:val="00721091"/>
    <w:rsid w:val="00741E54"/>
    <w:rsid w:val="007870CE"/>
    <w:rsid w:val="007B4F79"/>
    <w:rsid w:val="009044A2"/>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C20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simyazs2">
    <w:name w:val="Resim yazısı (2)_"/>
    <w:basedOn w:val="DefaultParagraphFont"/>
    <w:link w:val="Resimyazs21"/>
    <w:uiPriority w:val="99"/>
    <w:rsid w:val="001E5A89"/>
    <w:rPr>
      <w:rFonts w:ascii="Arial" w:hAnsi="Arial" w:cs="Arial"/>
      <w:b/>
      <w:bCs/>
      <w:spacing w:val="-25"/>
      <w:sz w:val="91"/>
      <w:szCs w:val="91"/>
      <w:shd w:val="clear" w:color="auto" w:fill="FFFFFF"/>
    </w:rPr>
  </w:style>
  <w:style w:type="character" w:customStyle="1" w:styleId="Resimyazs20">
    <w:name w:val="Resim yazısı (2)"/>
    <w:basedOn w:val="Resimyazs2"/>
    <w:uiPriority w:val="99"/>
    <w:rsid w:val="001E5A89"/>
  </w:style>
  <w:style w:type="character" w:customStyle="1" w:styleId="Resimyazs2-1ptbolukbraklyor">
    <w:name w:val="Resim yazısı (2) + -1 pt boşluk bırakılıyor"/>
    <w:basedOn w:val="Resimyazs2"/>
    <w:uiPriority w:val="99"/>
    <w:rsid w:val="001E5A89"/>
    <w:rPr>
      <w:spacing w:val="-20"/>
    </w:rPr>
  </w:style>
  <w:style w:type="paragraph" w:customStyle="1" w:styleId="Resimyazs21">
    <w:name w:val="Resim yazısı (2)1"/>
    <w:basedOn w:val="Normal"/>
    <w:link w:val="Resimyazs2"/>
    <w:uiPriority w:val="99"/>
    <w:rsid w:val="001E5A89"/>
    <w:pPr>
      <w:shd w:val="clear" w:color="auto" w:fill="FFFFFF"/>
      <w:spacing w:after="0" w:line="240" w:lineRule="atLeast"/>
    </w:pPr>
    <w:rPr>
      <w:rFonts w:ascii="Arial" w:hAnsi="Arial" w:cs="Arial"/>
      <w:b/>
      <w:bCs/>
      <w:spacing w:val="-25"/>
      <w:sz w:val="91"/>
      <w:szCs w:val="91"/>
    </w:rPr>
  </w:style>
  <w:style w:type="paragraph" w:styleId="BalloonText">
    <w:name w:val="Balloon Text"/>
    <w:basedOn w:val="Normal"/>
    <w:link w:val="BalloonTextChar"/>
    <w:uiPriority w:val="99"/>
    <w:semiHidden/>
    <w:rsid w:val="001E5A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5A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Pages>
  <Words>1081</Words>
  <Characters>6163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nihat</cp:lastModifiedBy>
  <cp:revision>3</cp:revision>
  <cp:lastPrinted>2012-02-09T07:25:00Z</cp:lastPrinted>
  <dcterms:created xsi:type="dcterms:W3CDTF">2011-03-29T08:51:00Z</dcterms:created>
  <dcterms:modified xsi:type="dcterms:W3CDTF">2012-02-09T07:27:00Z</dcterms:modified>
</cp:coreProperties>
</file>